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96" w:rsidRPr="0030557E" w:rsidRDefault="00D24FFB" w:rsidP="00DA31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2017. gada </w:t>
      </w:r>
      <w:r w:rsidR="00787B96" w:rsidRPr="0030557E">
        <w:rPr>
          <w:rFonts w:ascii="Times New Roman" w:hAnsi="Times New Roman" w:cs="Times New Roman"/>
          <w:b/>
          <w:color w:val="002060"/>
          <w:sz w:val="28"/>
          <w:szCs w:val="28"/>
        </w:rPr>
        <w:t>Cēsu svētk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u uguņošana</w:t>
      </w:r>
    </w:p>
    <w:p w:rsidR="00F32239" w:rsidRDefault="00787B96" w:rsidP="00DA317B">
      <w:pPr>
        <w:spacing w:after="0" w:line="240" w:lineRule="auto"/>
        <w:jc w:val="center"/>
        <w:rPr>
          <w:b/>
          <w:color w:val="002060"/>
        </w:rPr>
      </w:pPr>
      <w:r w:rsidRPr="0030557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Foto </w:t>
      </w:r>
      <w:r w:rsidR="00BE2D9F" w:rsidRPr="0030557E">
        <w:rPr>
          <w:rFonts w:ascii="Times New Roman" w:hAnsi="Times New Roman" w:cs="Times New Roman"/>
          <w:b/>
          <w:color w:val="002060"/>
          <w:sz w:val="28"/>
          <w:szCs w:val="28"/>
        </w:rPr>
        <w:t>konkurss</w:t>
      </w:r>
      <w:r w:rsidR="00DA317B" w:rsidRPr="0030557E">
        <w:rPr>
          <w:b/>
          <w:color w:val="002060"/>
        </w:rPr>
        <w:t xml:space="preserve"> </w:t>
      </w:r>
    </w:p>
    <w:p w:rsidR="0030557E" w:rsidRPr="0030557E" w:rsidRDefault="0030557E" w:rsidP="00DA317B">
      <w:pPr>
        <w:spacing w:after="0" w:line="240" w:lineRule="auto"/>
        <w:jc w:val="center"/>
        <w:rPr>
          <w:b/>
          <w:color w:val="002060"/>
        </w:rPr>
      </w:pPr>
    </w:p>
    <w:p w:rsidR="00147B4E" w:rsidRDefault="0030557E" w:rsidP="0030557E">
      <w:pPr>
        <w:jc w:val="center"/>
      </w:pPr>
      <w:r>
        <w:rPr>
          <w:noProof/>
          <w:lang w:eastAsia="lv-LV" w:bidi="lo-LA"/>
        </w:rPr>
        <w:drawing>
          <wp:inline distT="0" distB="0" distL="0" distR="0">
            <wp:extent cx="2914650" cy="1944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648350_1533023996748130_90825667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545" cy="194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17B" w:rsidRPr="003230E5" w:rsidRDefault="00DA317B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Konkursa mērķi</w:t>
      </w:r>
      <w:r w:rsidR="00824B31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707A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0557E" w:rsidRPr="000707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30E5" w:rsidRPr="003230E5">
        <w:rPr>
          <w:rFonts w:ascii="Times New Roman" w:hAnsi="Times New Roman" w:cs="Times New Roman"/>
          <w:sz w:val="24"/>
          <w:szCs w:val="24"/>
        </w:rPr>
        <w:t>Iemūžinā</w:t>
      </w:r>
      <w:r w:rsidR="00824B31">
        <w:rPr>
          <w:rFonts w:ascii="Times New Roman" w:hAnsi="Times New Roman" w:cs="Times New Roman"/>
          <w:sz w:val="24"/>
          <w:szCs w:val="24"/>
        </w:rPr>
        <w:t>t krāšņāko svētku salūta mirkli;</w:t>
      </w:r>
    </w:p>
    <w:p w:rsidR="00DA317B" w:rsidRDefault="00DA317B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7A6" w:rsidRDefault="000707A6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Konkursa dal</w:t>
      </w:r>
      <w:r w:rsidR="00B56EEE">
        <w:rPr>
          <w:rFonts w:ascii="Times New Roman" w:hAnsi="Times New Roman" w:cs="Times New Roman"/>
          <w:sz w:val="24"/>
          <w:szCs w:val="24"/>
          <w:u w:val="single"/>
        </w:rPr>
        <w:t>ībnieki :</w:t>
      </w:r>
      <w:r w:rsidR="00B56EEE">
        <w:rPr>
          <w:rFonts w:ascii="Times New Roman" w:hAnsi="Times New Roman" w:cs="Times New Roman"/>
          <w:sz w:val="24"/>
          <w:szCs w:val="24"/>
        </w:rPr>
        <w:t xml:space="preserve"> </w:t>
      </w:r>
      <w:r w:rsidRPr="000707A6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viens</w:t>
      </w:r>
      <w:r w:rsidR="00824B31">
        <w:rPr>
          <w:rFonts w:ascii="Times New Roman" w:hAnsi="Times New Roman" w:cs="Times New Roman"/>
          <w:sz w:val="24"/>
          <w:szCs w:val="24"/>
        </w:rPr>
        <w:t xml:space="preserve"> svētku viesis;</w:t>
      </w:r>
    </w:p>
    <w:p w:rsidR="000707A6" w:rsidRPr="000707A6" w:rsidRDefault="000707A6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6E19" w:rsidRPr="000707A6" w:rsidRDefault="00DA317B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Mērķauditorija</w:t>
      </w:r>
      <w:r w:rsidR="0064297C" w:rsidRPr="000707A6">
        <w:rPr>
          <w:rFonts w:ascii="Times New Roman" w:hAnsi="Times New Roman" w:cs="Times New Roman"/>
          <w:sz w:val="24"/>
          <w:szCs w:val="24"/>
        </w:rPr>
        <w:t xml:space="preserve">: </w:t>
      </w:r>
      <w:r w:rsidR="00B56EEE">
        <w:rPr>
          <w:rFonts w:ascii="Times New Roman" w:hAnsi="Times New Roman" w:cs="Times New Roman"/>
          <w:sz w:val="24"/>
          <w:szCs w:val="24"/>
        </w:rPr>
        <w:t>fotogrāfi, amatieri, visi, kam fot</w:t>
      </w:r>
      <w:r w:rsidR="00824B31">
        <w:rPr>
          <w:rFonts w:ascii="Times New Roman" w:hAnsi="Times New Roman" w:cs="Times New Roman"/>
          <w:sz w:val="24"/>
          <w:szCs w:val="24"/>
        </w:rPr>
        <w:t>ogrāfēšanas māksla sagādā prieku;</w:t>
      </w:r>
    </w:p>
    <w:p w:rsidR="0030557E" w:rsidRPr="000707A6" w:rsidRDefault="0030557E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7E" w:rsidRDefault="0030557E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Konkursa norise</w:t>
      </w:r>
      <w:r w:rsidRPr="000707A6">
        <w:rPr>
          <w:rFonts w:ascii="Times New Roman" w:hAnsi="Times New Roman" w:cs="Times New Roman"/>
          <w:sz w:val="24"/>
          <w:szCs w:val="24"/>
        </w:rPr>
        <w:t xml:space="preserve"> : </w:t>
      </w:r>
      <w:r w:rsidR="00DF27A5">
        <w:rPr>
          <w:rFonts w:ascii="Times New Roman" w:hAnsi="Times New Roman" w:cs="Times New Roman"/>
          <w:sz w:val="24"/>
          <w:szCs w:val="24"/>
        </w:rPr>
        <w:t>“Cēsis 811”</w:t>
      </w:r>
      <w:r w:rsidR="00DF27A5">
        <w:rPr>
          <w:rFonts w:ascii="Times New Roman" w:hAnsi="Times New Roman" w:cs="Times New Roman"/>
          <w:sz w:val="24"/>
          <w:szCs w:val="24"/>
        </w:rPr>
        <w:t xml:space="preserve"> </w:t>
      </w:r>
      <w:r w:rsidR="00725F16">
        <w:rPr>
          <w:rFonts w:ascii="Times New Roman" w:hAnsi="Times New Roman" w:cs="Times New Roman"/>
          <w:sz w:val="24"/>
          <w:szCs w:val="24"/>
        </w:rPr>
        <w:t xml:space="preserve">svētku salūta laikā - </w:t>
      </w:r>
      <w:r w:rsidR="004A3946">
        <w:rPr>
          <w:rFonts w:ascii="Times New Roman" w:hAnsi="Times New Roman" w:cs="Times New Roman"/>
          <w:sz w:val="24"/>
          <w:szCs w:val="24"/>
        </w:rPr>
        <w:t>2017.gada 22.</w:t>
      </w:r>
      <w:r w:rsidR="006432E0">
        <w:rPr>
          <w:rFonts w:ascii="Times New Roman" w:hAnsi="Times New Roman" w:cs="Times New Roman"/>
          <w:sz w:val="24"/>
          <w:szCs w:val="24"/>
        </w:rPr>
        <w:t>jūlijs</w:t>
      </w:r>
      <w:r w:rsidR="004B678A" w:rsidRPr="000707A6">
        <w:rPr>
          <w:rFonts w:ascii="Times New Roman" w:hAnsi="Times New Roman" w:cs="Times New Roman"/>
          <w:sz w:val="24"/>
          <w:szCs w:val="24"/>
        </w:rPr>
        <w:t xml:space="preserve">, </w:t>
      </w:r>
      <w:r w:rsidR="00725F16">
        <w:rPr>
          <w:rFonts w:ascii="Times New Roman" w:hAnsi="Times New Roman" w:cs="Times New Roman"/>
          <w:sz w:val="24"/>
          <w:szCs w:val="24"/>
        </w:rPr>
        <w:t xml:space="preserve">ap </w:t>
      </w:r>
      <w:r w:rsidR="004B678A" w:rsidRPr="000707A6">
        <w:rPr>
          <w:rFonts w:ascii="Times New Roman" w:hAnsi="Times New Roman" w:cs="Times New Roman"/>
          <w:sz w:val="24"/>
          <w:szCs w:val="24"/>
        </w:rPr>
        <w:t>p</w:t>
      </w:r>
      <w:r w:rsidR="004A3946">
        <w:rPr>
          <w:rFonts w:ascii="Times New Roman" w:hAnsi="Times New Roman" w:cs="Times New Roman"/>
          <w:sz w:val="24"/>
          <w:szCs w:val="24"/>
        </w:rPr>
        <w:t>lkst.23.</w:t>
      </w:r>
      <w:r w:rsidR="004B678A" w:rsidRPr="000707A6">
        <w:rPr>
          <w:rFonts w:ascii="Times New Roman" w:hAnsi="Times New Roman" w:cs="Times New Roman"/>
          <w:sz w:val="24"/>
          <w:szCs w:val="24"/>
        </w:rPr>
        <w:t xml:space="preserve">00 </w:t>
      </w:r>
      <w:r w:rsidR="000707A6">
        <w:rPr>
          <w:rFonts w:ascii="Times New Roman" w:hAnsi="Times New Roman" w:cs="Times New Roman"/>
          <w:sz w:val="24"/>
          <w:szCs w:val="24"/>
        </w:rPr>
        <w:t xml:space="preserve">Cēsu pils parkā, </w:t>
      </w:r>
      <w:r w:rsidR="00F524E6">
        <w:rPr>
          <w:rFonts w:ascii="Times New Roman" w:hAnsi="Times New Roman" w:cs="Times New Roman"/>
          <w:sz w:val="24"/>
          <w:szCs w:val="24"/>
        </w:rPr>
        <w:t>“</w:t>
      </w:r>
      <w:r w:rsidR="000707A6">
        <w:rPr>
          <w:rFonts w:ascii="Times New Roman" w:hAnsi="Times New Roman" w:cs="Times New Roman"/>
          <w:sz w:val="24"/>
          <w:szCs w:val="24"/>
        </w:rPr>
        <w:t>Cēsis 811</w:t>
      </w:r>
      <w:r w:rsidR="00F524E6">
        <w:rPr>
          <w:rFonts w:ascii="Times New Roman" w:hAnsi="Times New Roman" w:cs="Times New Roman"/>
          <w:sz w:val="24"/>
          <w:szCs w:val="24"/>
        </w:rPr>
        <w:t>”</w:t>
      </w:r>
      <w:r w:rsidR="00DF27A5">
        <w:rPr>
          <w:rFonts w:ascii="Times New Roman" w:hAnsi="Times New Roman" w:cs="Times New Roman"/>
          <w:sz w:val="24"/>
          <w:szCs w:val="24"/>
        </w:rPr>
        <w:t xml:space="preserve"> svētku laikā;</w:t>
      </w:r>
    </w:p>
    <w:p w:rsidR="000707A6" w:rsidRDefault="000707A6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E19" w:rsidRDefault="000707A6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Pieteikums konkursam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6432E0">
        <w:rPr>
          <w:rFonts w:ascii="Times New Roman" w:hAnsi="Times New Roman" w:cs="Times New Roman"/>
          <w:sz w:val="24"/>
          <w:szCs w:val="24"/>
        </w:rPr>
        <w:t>2-3 labākās salūta bildes iesūtīt</w:t>
      </w:r>
      <w:r>
        <w:rPr>
          <w:rFonts w:ascii="Times New Roman" w:hAnsi="Times New Roman" w:cs="Times New Roman"/>
          <w:sz w:val="24"/>
          <w:szCs w:val="24"/>
        </w:rPr>
        <w:t xml:space="preserve"> uz</w:t>
      </w:r>
      <w:r w:rsidR="006432E0">
        <w:rPr>
          <w:rFonts w:ascii="Times New Roman" w:hAnsi="Times New Roman" w:cs="Times New Roman"/>
          <w:sz w:val="24"/>
          <w:szCs w:val="24"/>
        </w:rPr>
        <w:t xml:space="preserve"> e-pastu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6726">
          <w:rPr>
            <w:rStyle w:val="Hyperlink"/>
            <w:rFonts w:ascii="Times New Roman" w:hAnsi="Times New Roman" w:cs="Times New Roman"/>
            <w:sz w:val="24"/>
            <w:szCs w:val="24"/>
          </w:rPr>
          <w:t>kultura@cesis.lv</w:t>
        </w:r>
      </w:hyperlink>
    </w:p>
    <w:p w:rsidR="006432E0" w:rsidRPr="000707A6" w:rsidRDefault="006432E0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E19" w:rsidRPr="000707A6" w:rsidRDefault="006B6E19" w:rsidP="00DA31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Iesniegšanas termiņš</w:t>
      </w:r>
      <w:r w:rsidR="00787B96" w:rsidRPr="000707A6">
        <w:rPr>
          <w:rFonts w:ascii="Times New Roman" w:hAnsi="Times New Roman" w:cs="Times New Roman"/>
          <w:sz w:val="24"/>
          <w:szCs w:val="24"/>
        </w:rPr>
        <w:t xml:space="preserve">: </w:t>
      </w:r>
      <w:r w:rsidR="00DF27A5">
        <w:rPr>
          <w:rFonts w:ascii="Times New Roman" w:hAnsi="Times New Roman" w:cs="Times New Roman"/>
          <w:sz w:val="24"/>
          <w:szCs w:val="24"/>
        </w:rPr>
        <w:t>līdz 2017.gada 26.jūlija plkst.18.00;</w:t>
      </w:r>
      <w:r w:rsidRPr="00070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7B" w:rsidRPr="000707A6" w:rsidRDefault="00DA317B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17B" w:rsidRPr="000707A6" w:rsidRDefault="00DA317B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Konkursa uzdevums</w:t>
      </w:r>
      <w:r w:rsidR="00557F6C" w:rsidRPr="000707A6">
        <w:rPr>
          <w:rFonts w:ascii="Times New Roman" w:hAnsi="Times New Roman" w:cs="Times New Roman"/>
          <w:sz w:val="24"/>
          <w:szCs w:val="24"/>
          <w:u w:val="single"/>
        </w:rPr>
        <w:t xml:space="preserve"> dalībniekiem</w:t>
      </w:r>
      <w:r w:rsidRPr="000707A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4297C" w:rsidRPr="000707A6">
        <w:rPr>
          <w:rFonts w:ascii="Times New Roman" w:hAnsi="Times New Roman" w:cs="Times New Roman"/>
          <w:sz w:val="24"/>
          <w:szCs w:val="24"/>
        </w:rPr>
        <w:t xml:space="preserve"> Iemūžināt skaistāko un gradiozāko salūta mirkli Cēsis 811 svētku laikā. </w:t>
      </w:r>
      <w:r w:rsidR="0058439A" w:rsidRPr="000707A6">
        <w:rPr>
          <w:rFonts w:ascii="Times New Roman" w:hAnsi="Times New Roman" w:cs="Times New Roman"/>
          <w:sz w:val="24"/>
          <w:szCs w:val="24"/>
        </w:rPr>
        <w:t>Katrs pr</w:t>
      </w:r>
      <w:r w:rsidR="006432E0">
        <w:rPr>
          <w:rFonts w:ascii="Times New Roman" w:hAnsi="Times New Roman" w:cs="Times New Roman"/>
          <w:sz w:val="24"/>
          <w:szCs w:val="24"/>
        </w:rPr>
        <w:t>etendents var iesūtīt 2-3 labākā</w:t>
      </w:r>
      <w:r w:rsidR="0058439A" w:rsidRPr="000707A6">
        <w:rPr>
          <w:rFonts w:ascii="Times New Roman" w:hAnsi="Times New Roman" w:cs="Times New Roman"/>
          <w:sz w:val="24"/>
          <w:szCs w:val="24"/>
        </w:rPr>
        <w:t xml:space="preserve">s salūta </w:t>
      </w:r>
      <w:r w:rsidR="006432E0">
        <w:rPr>
          <w:rFonts w:ascii="Times New Roman" w:hAnsi="Times New Roman" w:cs="Times New Roman"/>
          <w:sz w:val="24"/>
          <w:szCs w:val="24"/>
        </w:rPr>
        <w:t>bildes</w:t>
      </w:r>
      <w:r w:rsidR="00DF27A5">
        <w:rPr>
          <w:rFonts w:ascii="Times New Roman" w:hAnsi="Times New Roman" w:cs="Times New Roman"/>
          <w:sz w:val="24"/>
          <w:szCs w:val="24"/>
        </w:rPr>
        <w:t>;</w:t>
      </w:r>
    </w:p>
    <w:p w:rsidR="00557F6C" w:rsidRPr="000707A6" w:rsidRDefault="00557F6C" w:rsidP="00557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F6C" w:rsidRPr="000707A6" w:rsidRDefault="00B07B7B" w:rsidP="00557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 xml:space="preserve">Ieteikums </w:t>
      </w:r>
      <w:r w:rsidR="00557F6C" w:rsidRPr="000707A6">
        <w:rPr>
          <w:rFonts w:ascii="Times New Roman" w:hAnsi="Times New Roman" w:cs="Times New Roman"/>
          <w:sz w:val="24"/>
          <w:szCs w:val="24"/>
          <w:u w:val="single"/>
        </w:rPr>
        <w:t>konkursa dalībniekiem:</w:t>
      </w:r>
      <w:r w:rsidRPr="000707A6">
        <w:rPr>
          <w:rFonts w:ascii="Times New Roman" w:hAnsi="Times New Roman" w:cs="Times New Roman"/>
          <w:sz w:val="24"/>
          <w:szCs w:val="24"/>
        </w:rPr>
        <w:t xml:space="preserve"> Uguņošana norisināsies virs Cēsu pils, ieteicamā fotogrāfēšanas vieta: Palasta iela, kas ved gar Pils parku</w:t>
      </w:r>
      <w:r w:rsidR="00DF27A5">
        <w:rPr>
          <w:rFonts w:ascii="Times New Roman" w:hAnsi="Times New Roman" w:cs="Times New Roman"/>
          <w:sz w:val="24"/>
          <w:szCs w:val="24"/>
        </w:rPr>
        <w:t>;</w:t>
      </w:r>
    </w:p>
    <w:p w:rsidR="00557F6C" w:rsidRPr="000707A6" w:rsidRDefault="00557F6C" w:rsidP="00557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855" w:rsidRPr="000707A6" w:rsidRDefault="00557F6C" w:rsidP="00557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Konkursa vērtēšana:</w:t>
      </w:r>
      <w:r w:rsidR="0064297C" w:rsidRPr="000707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97C" w:rsidRPr="000707A6">
        <w:rPr>
          <w:rFonts w:ascii="Times New Roman" w:hAnsi="Times New Roman" w:cs="Times New Roman"/>
          <w:sz w:val="24"/>
          <w:szCs w:val="24"/>
        </w:rPr>
        <w:t>Vērtēšana notiks 2 kārtās.</w:t>
      </w:r>
    </w:p>
    <w:p w:rsidR="0064297C" w:rsidRPr="000707A6" w:rsidRDefault="00DF27A5" w:rsidP="0064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</w:t>
      </w:r>
      <w:r w:rsidR="0064297C" w:rsidRPr="000707A6">
        <w:rPr>
          <w:rFonts w:ascii="Times New Roman" w:hAnsi="Times New Roman" w:cs="Times New Roman"/>
          <w:sz w:val="24"/>
          <w:szCs w:val="24"/>
        </w:rPr>
        <w:t xml:space="preserve">ārta </w:t>
      </w:r>
      <w:r w:rsidR="0058439A" w:rsidRPr="000707A6">
        <w:rPr>
          <w:rFonts w:ascii="Times New Roman" w:hAnsi="Times New Roman" w:cs="Times New Roman"/>
          <w:sz w:val="24"/>
          <w:szCs w:val="24"/>
        </w:rPr>
        <w:t>– bildes</w:t>
      </w:r>
      <w:r w:rsidR="006432E0">
        <w:rPr>
          <w:rFonts w:ascii="Times New Roman" w:hAnsi="Times New Roman" w:cs="Times New Roman"/>
          <w:sz w:val="24"/>
          <w:szCs w:val="24"/>
        </w:rPr>
        <w:t>, kuras norādītajā termiņā</w:t>
      </w:r>
      <w:r w:rsidR="0058439A" w:rsidRPr="000707A6">
        <w:rPr>
          <w:rFonts w:ascii="Times New Roman" w:hAnsi="Times New Roman" w:cs="Times New Roman"/>
          <w:sz w:val="24"/>
          <w:szCs w:val="24"/>
        </w:rPr>
        <w:t xml:space="preserve"> tiek </w:t>
      </w:r>
      <w:r w:rsidR="006432E0">
        <w:rPr>
          <w:rFonts w:ascii="Times New Roman" w:hAnsi="Times New Roman" w:cs="Times New Roman"/>
          <w:sz w:val="24"/>
          <w:szCs w:val="24"/>
        </w:rPr>
        <w:t>ie</w:t>
      </w:r>
      <w:r w:rsidR="0058439A" w:rsidRPr="000707A6">
        <w:rPr>
          <w:rFonts w:ascii="Times New Roman" w:hAnsi="Times New Roman" w:cs="Times New Roman"/>
          <w:sz w:val="24"/>
          <w:szCs w:val="24"/>
        </w:rPr>
        <w:t>sūtītas uz</w:t>
      </w:r>
      <w:r w:rsidR="006432E0">
        <w:rPr>
          <w:rFonts w:ascii="Times New Roman" w:hAnsi="Times New Roman" w:cs="Times New Roman"/>
          <w:sz w:val="24"/>
          <w:szCs w:val="24"/>
        </w:rPr>
        <w:t xml:space="preserve"> e-apstu</w:t>
      </w:r>
      <w:r w:rsidR="0058439A" w:rsidRPr="000707A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8439A" w:rsidRPr="000707A6">
          <w:rPr>
            <w:rStyle w:val="Hyperlink"/>
            <w:rFonts w:ascii="Times New Roman" w:hAnsi="Times New Roman" w:cs="Times New Roman"/>
            <w:sz w:val="24"/>
            <w:szCs w:val="24"/>
          </w:rPr>
          <w:t>kultura@cesis.lv</w:t>
        </w:r>
      </w:hyperlink>
      <w:r w:rsidR="0058439A" w:rsidRPr="000707A6">
        <w:rPr>
          <w:rFonts w:ascii="Times New Roman" w:hAnsi="Times New Roman" w:cs="Times New Roman"/>
          <w:sz w:val="24"/>
          <w:szCs w:val="24"/>
        </w:rPr>
        <w:t xml:space="preserve"> </w:t>
      </w:r>
      <w:r w:rsidR="006432E0">
        <w:rPr>
          <w:rFonts w:ascii="Times New Roman" w:hAnsi="Times New Roman" w:cs="Times New Roman"/>
          <w:sz w:val="24"/>
          <w:szCs w:val="24"/>
        </w:rPr>
        <w:t xml:space="preserve">vērtē svētku </w:t>
      </w:r>
      <w:r>
        <w:rPr>
          <w:rFonts w:ascii="Times New Roman" w:hAnsi="Times New Roman" w:cs="Times New Roman"/>
          <w:sz w:val="24"/>
          <w:szCs w:val="24"/>
        </w:rPr>
        <w:t>“Cēsis 811”</w:t>
      </w:r>
      <w:r w:rsidR="006432E0">
        <w:rPr>
          <w:rFonts w:ascii="Times New Roman" w:hAnsi="Times New Roman" w:cs="Times New Roman"/>
          <w:sz w:val="24"/>
          <w:szCs w:val="24"/>
        </w:rPr>
        <w:t xml:space="preserve"> organizatoru izvēlēta žūrija. Labākās fotogrāfijas tiek virzītas uz konkursa</w:t>
      </w:r>
      <w:r>
        <w:rPr>
          <w:rFonts w:ascii="Times New Roman" w:hAnsi="Times New Roman" w:cs="Times New Roman"/>
          <w:sz w:val="24"/>
          <w:szCs w:val="24"/>
        </w:rPr>
        <w:t xml:space="preserve"> 2.kārtu;</w:t>
      </w:r>
    </w:p>
    <w:p w:rsidR="006432E0" w:rsidRDefault="00DF27A5" w:rsidP="0064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</w:t>
      </w:r>
      <w:r w:rsidR="0058439A" w:rsidRPr="000707A6">
        <w:rPr>
          <w:rFonts w:ascii="Times New Roman" w:hAnsi="Times New Roman" w:cs="Times New Roman"/>
          <w:sz w:val="24"/>
          <w:szCs w:val="24"/>
        </w:rPr>
        <w:t xml:space="preserve">ārta </w:t>
      </w:r>
      <w:r w:rsidR="00EC53E9" w:rsidRPr="000707A6">
        <w:rPr>
          <w:rFonts w:ascii="Times New Roman" w:hAnsi="Times New Roman" w:cs="Times New Roman"/>
          <w:sz w:val="24"/>
          <w:szCs w:val="24"/>
        </w:rPr>
        <w:t>–</w:t>
      </w:r>
      <w:r w:rsidR="0058439A" w:rsidRPr="000707A6">
        <w:rPr>
          <w:rFonts w:ascii="Times New Roman" w:hAnsi="Times New Roman" w:cs="Times New Roman"/>
          <w:sz w:val="24"/>
          <w:szCs w:val="24"/>
        </w:rPr>
        <w:t xml:space="preserve"> </w:t>
      </w:r>
      <w:r w:rsidR="006432E0">
        <w:rPr>
          <w:rFonts w:ascii="Times New Roman" w:hAnsi="Times New Roman" w:cs="Times New Roman"/>
          <w:sz w:val="24"/>
          <w:szCs w:val="24"/>
        </w:rPr>
        <w:t>izvēlētās bildes</w:t>
      </w:r>
      <w:r w:rsidR="00B56EEE">
        <w:rPr>
          <w:rFonts w:ascii="Times New Roman" w:hAnsi="Times New Roman" w:cs="Times New Roman"/>
          <w:sz w:val="24"/>
          <w:szCs w:val="24"/>
        </w:rPr>
        <w:t xml:space="preserve"> tiek</w:t>
      </w:r>
      <w:r w:rsidR="00EC53E9" w:rsidRPr="000707A6">
        <w:rPr>
          <w:rFonts w:ascii="Times New Roman" w:hAnsi="Times New Roman" w:cs="Times New Roman"/>
          <w:sz w:val="24"/>
          <w:szCs w:val="24"/>
        </w:rPr>
        <w:t xml:space="preserve"> publicētas </w:t>
      </w:r>
      <w:r w:rsidR="006432E0">
        <w:rPr>
          <w:rFonts w:ascii="Times New Roman" w:hAnsi="Times New Roman" w:cs="Times New Roman"/>
          <w:sz w:val="24"/>
          <w:szCs w:val="24"/>
        </w:rPr>
        <w:t xml:space="preserve">Cēsu novada pašvaldības facebook </w:t>
      </w:r>
      <w:r>
        <w:rPr>
          <w:rFonts w:ascii="Times New Roman" w:hAnsi="Times New Roman" w:cs="Times New Roman"/>
          <w:sz w:val="24"/>
          <w:szCs w:val="24"/>
        </w:rPr>
        <w:t>lapā;</w:t>
      </w:r>
    </w:p>
    <w:p w:rsidR="006432E0" w:rsidRDefault="006432E0" w:rsidP="0064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9A" w:rsidRPr="000707A6" w:rsidRDefault="006432E0" w:rsidP="0064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Konkursā uzvar tās bildes autors, kura bilde saņem visvairā </w:t>
      </w:r>
      <w:r w:rsidRPr="006432E0">
        <w:rPr>
          <w:rFonts w:ascii="Times New Roman" w:hAnsi="Times New Roman" w:cs="Times New Roman"/>
          <w:i/>
          <w:sz w:val="24"/>
          <w:szCs w:val="24"/>
        </w:rPr>
        <w:t>like/ patīk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7454F">
        <w:rPr>
          <w:rFonts w:ascii="Times New Roman" w:hAnsi="Times New Roman" w:cs="Times New Roman"/>
          <w:sz w:val="24"/>
          <w:szCs w:val="24"/>
        </w:rPr>
        <w:t>ociālā tīkla Facebook balsojumā;</w:t>
      </w:r>
    </w:p>
    <w:p w:rsidR="00EC53E9" w:rsidRPr="000707A6" w:rsidRDefault="00EC53E9" w:rsidP="0064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EEE" w:rsidRDefault="00557F6C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 xml:space="preserve">Konkursa </w:t>
      </w:r>
      <w:r w:rsidR="006B6E19" w:rsidRPr="000707A6">
        <w:rPr>
          <w:rFonts w:ascii="Times New Roman" w:hAnsi="Times New Roman" w:cs="Times New Roman"/>
          <w:sz w:val="24"/>
          <w:szCs w:val="24"/>
          <w:u w:val="single"/>
        </w:rPr>
        <w:t>balvas:</w:t>
      </w:r>
      <w:r w:rsidR="0058439A" w:rsidRPr="000707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39A" w:rsidRPr="000707A6">
        <w:rPr>
          <w:rFonts w:ascii="Times New Roman" w:hAnsi="Times New Roman" w:cs="Times New Roman"/>
          <w:sz w:val="24"/>
          <w:szCs w:val="24"/>
        </w:rPr>
        <w:t>Uzvarētājs balvā saņem 50 Eiro dāvanu karti no SIA ''Cope priekam'' m</w:t>
      </w:r>
      <w:r w:rsidR="00597B70">
        <w:rPr>
          <w:rFonts w:ascii="Times New Roman" w:hAnsi="Times New Roman" w:cs="Times New Roman"/>
          <w:sz w:val="24"/>
          <w:szCs w:val="24"/>
        </w:rPr>
        <w:t>azumtirdzniecības veikala Cēsīs;</w:t>
      </w:r>
    </w:p>
    <w:p w:rsidR="00DA317B" w:rsidRPr="00B56EEE" w:rsidRDefault="00557F6C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Publicitāte:</w:t>
      </w:r>
      <w:r w:rsidR="00B07B7B" w:rsidRPr="000707A6">
        <w:rPr>
          <w:rFonts w:ascii="Times New Roman" w:hAnsi="Times New Roman" w:cs="Times New Roman"/>
          <w:sz w:val="24"/>
          <w:szCs w:val="24"/>
        </w:rPr>
        <w:t xml:space="preserve"> Iesūtot foto, kon</w:t>
      </w:r>
      <w:r w:rsidR="00597B70">
        <w:rPr>
          <w:rFonts w:ascii="Times New Roman" w:hAnsi="Times New Roman" w:cs="Times New Roman"/>
          <w:sz w:val="24"/>
          <w:szCs w:val="24"/>
        </w:rPr>
        <w:t>kursa dalībn</w:t>
      </w:r>
      <w:r w:rsidR="00B87D68">
        <w:rPr>
          <w:rFonts w:ascii="Times New Roman" w:hAnsi="Times New Roman" w:cs="Times New Roman"/>
          <w:sz w:val="24"/>
          <w:szCs w:val="24"/>
        </w:rPr>
        <w:t>ieks apliecina</w:t>
      </w:r>
      <w:bookmarkStart w:id="0" w:name="_GoBack"/>
      <w:bookmarkEnd w:id="0"/>
      <w:r w:rsidR="004B678A" w:rsidRPr="000707A6">
        <w:rPr>
          <w:rFonts w:ascii="Times New Roman" w:hAnsi="Times New Roman" w:cs="Times New Roman"/>
          <w:sz w:val="24"/>
          <w:szCs w:val="24"/>
        </w:rPr>
        <w:t>, ka</w:t>
      </w:r>
      <w:r w:rsidR="006432E0">
        <w:rPr>
          <w:rFonts w:ascii="Times New Roman" w:hAnsi="Times New Roman" w:cs="Times New Roman"/>
          <w:sz w:val="24"/>
          <w:szCs w:val="24"/>
        </w:rPr>
        <w:t xml:space="preserve"> ir iepazinies ar konkursa N</w:t>
      </w:r>
      <w:r w:rsidR="00B07B7B" w:rsidRPr="000707A6">
        <w:rPr>
          <w:rFonts w:ascii="Times New Roman" w:hAnsi="Times New Roman" w:cs="Times New Roman"/>
          <w:sz w:val="24"/>
          <w:szCs w:val="24"/>
        </w:rPr>
        <w:t>olikumu un piekrīt</w:t>
      </w:r>
      <w:r w:rsidR="00B56EEE">
        <w:rPr>
          <w:rFonts w:ascii="Times New Roman" w:hAnsi="Times New Roman" w:cs="Times New Roman"/>
          <w:sz w:val="24"/>
          <w:szCs w:val="24"/>
        </w:rPr>
        <w:t xml:space="preserve">, ka </w:t>
      </w:r>
      <w:r w:rsidR="006432E0">
        <w:rPr>
          <w:rFonts w:ascii="Times New Roman" w:hAnsi="Times New Roman" w:cs="Times New Roman"/>
          <w:sz w:val="24"/>
          <w:szCs w:val="24"/>
        </w:rPr>
        <w:t xml:space="preserve">svētku Cēsis 811 organizatori </w:t>
      </w:r>
      <w:r w:rsidR="00B56EEE">
        <w:rPr>
          <w:rFonts w:ascii="Times New Roman" w:hAnsi="Times New Roman" w:cs="Times New Roman"/>
          <w:sz w:val="24"/>
          <w:szCs w:val="24"/>
        </w:rPr>
        <w:t>drīkst</w:t>
      </w:r>
      <w:r w:rsidR="006432E0">
        <w:rPr>
          <w:rFonts w:ascii="Times New Roman" w:hAnsi="Times New Roman" w:cs="Times New Roman"/>
          <w:sz w:val="24"/>
          <w:szCs w:val="24"/>
        </w:rPr>
        <w:t xml:space="preserve"> izmantot fotogrāfijas publicitātes materiālos, interneta vidē un citos medijos pēc saviem ieskatiem</w:t>
      </w:r>
      <w:r w:rsidR="00B07B7B" w:rsidRPr="000707A6">
        <w:rPr>
          <w:rFonts w:ascii="Times New Roman" w:hAnsi="Times New Roman" w:cs="Times New Roman"/>
          <w:sz w:val="24"/>
          <w:szCs w:val="24"/>
        </w:rPr>
        <w:t>, atsaucoties uz autoru</w:t>
      </w:r>
      <w:r w:rsidR="006432E0">
        <w:rPr>
          <w:rFonts w:ascii="Times New Roman" w:hAnsi="Times New Roman" w:cs="Times New Roman"/>
          <w:sz w:val="24"/>
          <w:szCs w:val="24"/>
        </w:rPr>
        <w:t>, bet atsevišķi to nesaskaņojot ar fotogrāfiju autoru</w:t>
      </w:r>
      <w:r w:rsidR="00B07B7B" w:rsidRPr="000707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57E" w:rsidRPr="000707A6" w:rsidRDefault="0030557E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7E" w:rsidRPr="000707A6" w:rsidRDefault="00081912" w:rsidP="00DA31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 xml:space="preserve">Informācija par svētku uguņošanu </w:t>
      </w:r>
    </w:p>
    <w:p w:rsidR="00081912" w:rsidRPr="000707A6" w:rsidRDefault="00081912" w:rsidP="000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</w:rPr>
        <w:lastRenderedPageBreak/>
        <w:t>1. Uguņošanas augstums: 55-125m;</w:t>
      </w:r>
    </w:p>
    <w:p w:rsidR="00081912" w:rsidRPr="000707A6" w:rsidRDefault="00081912" w:rsidP="000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</w:rPr>
        <w:t>2. Uguņošanas izvērsums debesīs virs Pils: Līdz 180m</w:t>
      </w:r>
    </w:p>
    <w:p w:rsidR="00081912" w:rsidRPr="000707A6" w:rsidRDefault="00081912" w:rsidP="000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</w:rPr>
        <w:t>3. Uguņošanas ilgums: 3 minūtes</w:t>
      </w:r>
    </w:p>
    <w:p w:rsidR="00081912" w:rsidRDefault="00081912" w:rsidP="000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</w:rPr>
        <w:t>4. Pa</w:t>
      </w:r>
      <w:r w:rsidR="000707A6">
        <w:rPr>
          <w:rFonts w:ascii="Times New Roman" w:hAnsi="Times New Roman" w:cs="Times New Roman"/>
          <w:sz w:val="24"/>
          <w:szCs w:val="24"/>
        </w:rPr>
        <w:t>r jebkuru tehnisko jautājumu, ka</w:t>
      </w:r>
      <w:r w:rsidRPr="000707A6">
        <w:rPr>
          <w:rFonts w:ascii="Times New Roman" w:hAnsi="Times New Roman" w:cs="Times New Roman"/>
          <w:sz w:val="24"/>
          <w:szCs w:val="24"/>
        </w:rPr>
        <w:t>s at</w:t>
      </w:r>
      <w:r w:rsidR="0007454F">
        <w:rPr>
          <w:rFonts w:ascii="Times New Roman" w:hAnsi="Times New Roman" w:cs="Times New Roman"/>
          <w:sz w:val="24"/>
          <w:szCs w:val="24"/>
        </w:rPr>
        <w:t>tiecas uz uguņošanu līdz 21.j</w:t>
      </w:r>
      <w:r w:rsidRPr="000707A6">
        <w:rPr>
          <w:rFonts w:ascii="Times New Roman" w:hAnsi="Times New Roman" w:cs="Times New Roman"/>
          <w:sz w:val="24"/>
          <w:szCs w:val="24"/>
        </w:rPr>
        <w:t>ūlijam var telefoniski sazināties ar pirotehniķi Māri Lasmani mob. 26123398.</w:t>
      </w:r>
    </w:p>
    <w:p w:rsidR="000707A6" w:rsidRPr="000707A6" w:rsidRDefault="000707A6" w:rsidP="000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912" w:rsidRPr="000707A6" w:rsidRDefault="0030557E" w:rsidP="006B6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7A6">
        <w:rPr>
          <w:rFonts w:ascii="Times New Roman" w:hAnsi="Times New Roman" w:cs="Times New Roman"/>
          <w:sz w:val="24"/>
          <w:szCs w:val="24"/>
          <w:u w:val="single"/>
        </w:rPr>
        <w:t>Konkursu rīko</w:t>
      </w:r>
      <w:r w:rsidRPr="000707A6">
        <w:rPr>
          <w:rFonts w:ascii="Times New Roman" w:hAnsi="Times New Roman" w:cs="Times New Roman"/>
          <w:sz w:val="24"/>
          <w:szCs w:val="24"/>
        </w:rPr>
        <w:t>: p/a „Cēsu Kultūras un Tūrisma centrs” sadarbībā ar SIA ''Cope priekam''.</w:t>
      </w:r>
    </w:p>
    <w:p w:rsidR="0030557E" w:rsidRPr="000707A6" w:rsidRDefault="0030557E" w:rsidP="006B6E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7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Konkursu atbalsta: </w:t>
      </w:r>
      <w:r w:rsidRPr="000707A6">
        <w:rPr>
          <w:rFonts w:ascii="Times New Roman" w:hAnsi="Times New Roman" w:cs="Times New Roman"/>
          <w:bCs/>
          <w:sz w:val="24"/>
          <w:szCs w:val="24"/>
        </w:rPr>
        <w:t>SIA ''Cope priekam''</w:t>
      </w:r>
    </w:p>
    <w:p w:rsidR="00147B4E" w:rsidRPr="000707A6" w:rsidRDefault="00147B4E" w:rsidP="00337E87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47B4E" w:rsidRPr="000707A6" w:rsidSect="00B56E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E48"/>
    <w:multiLevelType w:val="hybridMultilevel"/>
    <w:tmpl w:val="5D62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4C56"/>
    <w:multiLevelType w:val="hybridMultilevel"/>
    <w:tmpl w:val="9D7C476A"/>
    <w:lvl w:ilvl="0" w:tplc="E4760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C2AF9"/>
    <w:multiLevelType w:val="hybridMultilevel"/>
    <w:tmpl w:val="7476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1642D"/>
    <w:multiLevelType w:val="hybridMultilevel"/>
    <w:tmpl w:val="911E97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80668"/>
    <w:multiLevelType w:val="hybridMultilevel"/>
    <w:tmpl w:val="4E78D5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F"/>
    <w:rsid w:val="00001A7F"/>
    <w:rsid w:val="000707A6"/>
    <w:rsid w:val="0007454F"/>
    <w:rsid w:val="00081912"/>
    <w:rsid w:val="00147B4E"/>
    <w:rsid w:val="001530D4"/>
    <w:rsid w:val="0030557E"/>
    <w:rsid w:val="003230E5"/>
    <w:rsid w:val="00337E87"/>
    <w:rsid w:val="004A3946"/>
    <w:rsid w:val="004B678A"/>
    <w:rsid w:val="00557F6C"/>
    <w:rsid w:val="0058439A"/>
    <w:rsid w:val="00597B70"/>
    <w:rsid w:val="0064297C"/>
    <w:rsid w:val="006432E0"/>
    <w:rsid w:val="006B6E19"/>
    <w:rsid w:val="00725F16"/>
    <w:rsid w:val="00787B96"/>
    <w:rsid w:val="007E229D"/>
    <w:rsid w:val="008104C7"/>
    <w:rsid w:val="00824B31"/>
    <w:rsid w:val="009542DD"/>
    <w:rsid w:val="009D758B"/>
    <w:rsid w:val="00B07B7B"/>
    <w:rsid w:val="00B56EEE"/>
    <w:rsid w:val="00B87D68"/>
    <w:rsid w:val="00BE2D9F"/>
    <w:rsid w:val="00D00E7B"/>
    <w:rsid w:val="00D23928"/>
    <w:rsid w:val="00D24FFB"/>
    <w:rsid w:val="00DA317B"/>
    <w:rsid w:val="00DF27A5"/>
    <w:rsid w:val="00E02855"/>
    <w:rsid w:val="00EC53E9"/>
    <w:rsid w:val="00F32239"/>
    <w:rsid w:val="00F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ACD36-59E8-430B-A333-D19F02A6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3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@cesi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cesi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ilona.asare</dc:creator>
  <cp:lastModifiedBy>Aleksandrs Abramovs</cp:lastModifiedBy>
  <cp:revision>10</cp:revision>
  <dcterms:created xsi:type="dcterms:W3CDTF">2017-07-17T14:27:00Z</dcterms:created>
  <dcterms:modified xsi:type="dcterms:W3CDTF">2017-07-18T14:12:00Z</dcterms:modified>
</cp:coreProperties>
</file>